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720" w:leftChars="200" w:firstLine="9004" w:firstLineChars="2500"/>
        <w:rPr>
          <w:b/>
          <w:sz w:val="28"/>
          <w:szCs w:val="28"/>
        </w:rPr>
      </w:pPr>
      <w:r>
        <w:rPr>
          <w:rFonts w:hint="default"/>
          <w:b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 xml:space="preserve">       </w:t>
      </w:r>
      <w:r>
        <w:rPr>
          <w:b/>
          <w:sz w:val="28"/>
          <w:szCs w:val="28"/>
        </w:rPr>
        <w:t>Буряад Республикын                                               Администрация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Хурамхаанай аймагай                              муниципального образования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«Элэ</w:t>
      </w:r>
      <w:r>
        <w:rPr>
          <w:b/>
          <w:sz w:val="28"/>
          <w:szCs w:val="28"/>
          <w:lang w:val="en-US"/>
        </w:rPr>
        <w:t>h</w:t>
      </w:r>
      <w:r>
        <w:rPr>
          <w:b/>
          <w:sz w:val="28"/>
          <w:szCs w:val="28"/>
        </w:rPr>
        <w:t>эн» гэжэ муниципальна                                      сельское поселение</w:t>
      </w:r>
    </w:p>
    <w:p>
      <w:pPr>
        <w:pBdr>
          <w:bottom w:val="single" w:color="auto" w:sz="12" w:space="1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захиргаан                                                                     «Элэсун»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671642, Республика Бурятия, Курумканский район, улус Элэсун, ул. Ленина 68; телефон: 8(30149) 91-1-66, факс: 8(30149) 91-1-66.</w:t>
      </w:r>
    </w:p>
    <w:p>
      <w:pPr>
        <w:pStyle w:val="4"/>
        <w:spacing w:line="240" w:lineRule="auto"/>
      </w:pPr>
    </w:p>
    <w:p>
      <w:pPr>
        <w:rPr>
          <w:b/>
          <w:sz w:val="20"/>
        </w:rPr>
      </w:pPr>
    </w:p>
    <w:p>
      <w:pPr>
        <w:rPr>
          <w:b/>
          <w:sz w:val="20"/>
        </w:rPr>
      </w:pPr>
    </w:p>
    <w:p>
      <w:pPr>
        <w:jc w:val="center"/>
        <w:rPr>
          <w:rFonts w:hint="default"/>
          <w:b/>
          <w:szCs w:val="36"/>
          <w:lang w:val="ru-RU"/>
        </w:rPr>
      </w:pPr>
      <w:r>
        <w:rPr>
          <w:b/>
          <w:szCs w:val="36"/>
        </w:rPr>
        <w:t>Распоряжение № 4</w:t>
      </w:r>
      <w:r>
        <w:rPr>
          <w:rFonts w:hint="default"/>
          <w:b/>
          <w:szCs w:val="36"/>
          <w:lang w:val="ru-RU"/>
        </w:rPr>
        <w:t>2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0</w:t>
      </w:r>
      <w:r>
        <w:rPr>
          <w:rFonts w:hint="default"/>
          <w:b/>
          <w:sz w:val="28"/>
          <w:szCs w:val="28"/>
          <w:lang w:val="ru-RU"/>
        </w:rPr>
        <w:t>9</w:t>
      </w:r>
      <w:r>
        <w:rPr>
          <w:b/>
          <w:sz w:val="28"/>
          <w:szCs w:val="28"/>
        </w:rPr>
        <w:t xml:space="preserve"> августа 202</w:t>
      </w:r>
      <w:r>
        <w:rPr>
          <w:rFonts w:hint="default"/>
          <w:b/>
          <w:sz w:val="28"/>
          <w:szCs w:val="28"/>
          <w:lang w:val="ru-RU"/>
        </w:rPr>
        <w:t>3</w:t>
      </w:r>
      <w:r>
        <w:rPr>
          <w:b/>
          <w:sz w:val="28"/>
          <w:szCs w:val="28"/>
        </w:rPr>
        <w:t xml:space="preserve"> года</w:t>
      </w: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«О закреплении транспорта за участков</w:t>
      </w:r>
      <w:r>
        <w:rPr>
          <w:b/>
          <w:sz w:val="28"/>
          <w:szCs w:val="28"/>
          <w:lang w:val="ru-RU"/>
        </w:rPr>
        <w:t>ой</w:t>
      </w:r>
      <w:r>
        <w:rPr>
          <w:b/>
          <w:sz w:val="28"/>
          <w:szCs w:val="28"/>
        </w:rPr>
        <w:t xml:space="preserve"> </w:t>
      </w:r>
    </w:p>
    <w:p>
      <w:pPr>
        <w:rPr>
          <w:rFonts w:hint="default"/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избирательн</w:t>
      </w:r>
      <w:r>
        <w:rPr>
          <w:b/>
          <w:sz w:val="28"/>
          <w:szCs w:val="28"/>
          <w:lang w:val="ru-RU"/>
        </w:rPr>
        <w:t>ой</w:t>
      </w:r>
      <w:r>
        <w:rPr>
          <w:b/>
          <w:sz w:val="28"/>
          <w:szCs w:val="28"/>
        </w:rPr>
        <w:t xml:space="preserve"> комисси</w:t>
      </w:r>
      <w:r>
        <w:rPr>
          <w:b/>
          <w:sz w:val="28"/>
          <w:szCs w:val="28"/>
          <w:lang w:val="ru-RU"/>
        </w:rPr>
        <w:t>ей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№</w:t>
      </w:r>
      <w:r>
        <w:rPr>
          <w:rFonts w:hint="default"/>
          <w:b/>
          <w:sz w:val="28"/>
          <w:szCs w:val="28"/>
          <w:lang w:val="ru-RU"/>
        </w:rPr>
        <w:t xml:space="preserve"> 391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проведения голосования </w:t>
      </w:r>
      <w:r>
        <w:rPr>
          <w:b/>
          <w:sz w:val="28"/>
          <w:szCs w:val="28"/>
          <w:lang w:val="ru-RU"/>
        </w:rPr>
        <w:t>на</w:t>
      </w:r>
      <w:r>
        <w:rPr>
          <w:rFonts w:hint="default"/>
          <w:b/>
          <w:sz w:val="28"/>
          <w:szCs w:val="28"/>
          <w:lang w:val="ru-RU"/>
        </w:rPr>
        <w:t xml:space="preserve"> 10 сентября 2023 года</w:t>
      </w:r>
      <w:r>
        <w:rPr>
          <w:b/>
          <w:sz w:val="28"/>
          <w:szCs w:val="28"/>
        </w:rPr>
        <w:t>»</w:t>
      </w:r>
    </w:p>
    <w:p>
      <w:pPr>
        <w:rPr>
          <w:b/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Федерального закона «Об основных гарантиях избирательных прав и права на участие в референдуме граждан Российской Федерации, закона Республики Бурятия «О выборах</w:t>
      </w:r>
      <w:r>
        <w:rPr>
          <w:rFonts w:hint="default"/>
          <w:sz w:val="28"/>
          <w:szCs w:val="28"/>
          <w:lang w:val="ru-RU"/>
        </w:rPr>
        <w:t xml:space="preserve"> депутатов Народного Хурала Республики Бурятия</w:t>
      </w:r>
      <w:r>
        <w:rPr>
          <w:sz w:val="28"/>
          <w:szCs w:val="28"/>
        </w:rPr>
        <w:t>»</w:t>
      </w:r>
      <w:r>
        <w:rPr>
          <w:rFonts w:hint="default"/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 xml:space="preserve">закона Республики Бурятия </w:t>
      </w:r>
      <w:r>
        <w:rPr>
          <w:rFonts w:hint="default"/>
          <w:sz w:val="28"/>
          <w:szCs w:val="28"/>
          <w:lang w:val="ru-RU"/>
        </w:rPr>
        <w:t xml:space="preserve">«О выборах главы муниципального образования в Республике Бурятия», </w:t>
      </w:r>
      <w:r>
        <w:rPr>
          <w:sz w:val="28"/>
          <w:szCs w:val="28"/>
        </w:rPr>
        <w:t>закона Республики Бурятия</w:t>
      </w:r>
      <w:r>
        <w:rPr>
          <w:rFonts w:hint="default"/>
          <w:sz w:val="28"/>
          <w:szCs w:val="28"/>
          <w:lang w:val="ru-RU"/>
        </w:rPr>
        <w:t xml:space="preserve"> «О выборах депутатов представительного органа муниципального образования в Республике Бурятия»</w:t>
      </w:r>
      <w:r>
        <w:rPr>
          <w:sz w:val="28"/>
          <w:szCs w:val="28"/>
        </w:rPr>
        <w:t xml:space="preserve">  закрепить за участковыми избирательными комиссиями в день выборов </w:t>
      </w:r>
      <w:r>
        <w:rPr>
          <w:rFonts w:hint="default"/>
          <w:sz w:val="28"/>
          <w:szCs w:val="28"/>
          <w:lang w:val="ru-RU"/>
        </w:rPr>
        <w:t>10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сентября</w:t>
      </w:r>
      <w:r>
        <w:rPr>
          <w:sz w:val="28"/>
          <w:szCs w:val="28"/>
        </w:rPr>
        <w:t xml:space="preserve"> 202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 года для выездов с походными урнами по селу и по заимкам следующий транспорт:</w:t>
      </w:r>
    </w:p>
    <w:p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Элэсунскому избирательному участку № 39</w:t>
      </w:r>
      <w:r>
        <w:rPr>
          <w:rFonts w:hint="default"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</w:rPr>
        <w:t>:</w:t>
      </w:r>
    </w:p>
    <w:p>
      <w:pPr>
        <w:pStyle w:val="6"/>
        <w:ind w:left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автомашина </w:t>
      </w:r>
      <w:r>
        <w:rPr>
          <w:rFonts w:hint="default" w:ascii="Times New Roman" w:hAnsi="Times New Roman"/>
          <w:sz w:val="28"/>
          <w:szCs w:val="28"/>
          <w:lang w:val="en-US"/>
        </w:rPr>
        <w:t xml:space="preserve">Subaru Forester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hint="default" w:ascii="Times New Roman" w:hAnsi="Times New Roman"/>
          <w:sz w:val="28"/>
          <w:szCs w:val="28"/>
          <w:lang w:val="ru-RU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hint="default" w:ascii="Times New Roman" w:hAnsi="Times New Roman"/>
          <w:sz w:val="28"/>
          <w:szCs w:val="28"/>
          <w:lang w:val="ru-RU"/>
        </w:rPr>
        <w:t>769</w:t>
      </w:r>
      <w:r>
        <w:rPr>
          <w:rFonts w:ascii="Times New Roman" w:hAnsi="Times New Roman"/>
          <w:sz w:val="28"/>
          <w:szCs w:val="28"/>
        </w:rPr>
        <w:t xml:space="preserve"> КЕ, водитель </w:t>
      </w:r>
      <w:r>
        <w:rPr>
          <w:rFonts w:ascii="Times New Roman" w:hAnsi="Times New Roman"/>
          <w:sz w:val="28"/>
          <w:szCs w:val="28"/>
          <w:lang w:val="ru-RU"/>
        </w:rPr>
        <w:t>Галсанов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Константин Юриевич</w:t>
      </w:r>
      <w:r>
        <w:rPr>
          <w:rFonts w:ascii="Times New Roman" w:hAnsi="Times New Roman"/>
          <w:sz w:val="28"/>
          <w:szCs w:val="28"/>
        </w:rPr>
        <w:t>;</w:t>
      </w:r>
    </w:p>
    <w:p>
      <w:pPr>
        <w:pStyle w:val="6"/>
        <w:ind w:left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автомашина </w:t>
      </w:r>
      <w:r>
        <w:rPr>
          <w:rFonts w:ascii="Times New Roman" w:hAnsi="Times New Roman"/>
          <w:sz w:val="28"/>
          <w:szCs w:val="28"/>
          <w:lang w:val="en-US"/>
        </w:rPr>
        <w:t>T</w:t>
      </w:r>
      <w:r>
        <w:rPr>
          <w:rFonts w:hint="default" w:ascii="Times New Roman" w:hAnsi="Times New Roman"/>
          <w:sz w:val="28"/>
          <w:szCs w:val="28"/>
          <w:lang w:val="en-US"/>
        </w:rPr>
        <w:t>oyota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hint="default" w:ascii="Times New Roman" w:hAnsi="Times New Roman"/>
          <w:sz w:val="28"/>
          <w:szCs w:val="28"/>
          <w:lang w:val="en-US"/>
        </w:rPr>
        <w:t>Kluger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546 ВВ</w:t>
      </w:r>
      <w:r>
        <w:rPr>
          <w:rFonts w:ascii="Times New Roman" w:hAnsi="Times New Roman"/>
          <w:sz w:val="28"/>
          <w:szCs w:val="28"/>
        </w:rPr>
        <w:t xml:space="preserve">, водитель </w:t>
      </w:r>
      <w:r>
        <w:rPr>
          <w:rFonts w:ascii="Times New Roman" w:hAnsi="Times New Roman"/>
          <w:sz w:val="28"/>
          <w:szCs w:val="28"/>
          <w:lang w:val="ru-RU"/>
        </w:rPr>
        <w:t>Галсанов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Борис </w:t>
      </w:r>
      <w:r>
        <w:rPr>
          <w:rFonts w:ascii="Times New Roman" w:hAnsi="Times New Roman"/>
          <w:sz w:val="28"/>
          <w:szCs w:val="28"/>
        </w:rPr>
        <w:t>Дугарович;</w:t>
      </w:r>
    </w:p>
    <w:p>
      <w:pPr>
        <w:pStyle w:val="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день выборов дежурная автомашина по поселению – автомашина </w:t>
      </w:r>
    </w:p>
    <w:p>
      <w:pPr>
        <w:pStyle w:val="6"/>
        <w:ind w:left="927"/>
        <w:jc w:val="both"/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  <w:lang w:val="en-US"/>
        </w:rPr>
        <w:t xml:space="preserve">Subaru Forester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hint="default" w:ascii="Times New Roman" w:hAnsi="Times New Roman"/>
          <w:sz w:val="28"/>
          <w:szCs w:val="28"/>
          <w:lang w:val="ru-RU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hint="default" w:ascii="Times New Roman" w:hAnsi="Times New Roman"/>
          <w:sz w:val="28"/>
          <w:szCs w:val="28"/>
          <w:lang w:val="ru-RU"/>
        </w:rPr>
        <w:t>769</w:t>
      </w:r>
      <w:r>
        <w:rPr>
          <w:rFonts w:ascii="Times New Roman" w:hAnsi="Times New Roman"/>
          <w:sz w:val="28"/>
          <w:szCs w:val="28"/>
        </w:rPr>
        <w:t xml:space="preserve"> КЕ, водитель </w:t>
      </w:r>
      <w:r>
        <w:rPr>
          <w:rFonts w:ascii="Times New Roman" w:hAnsi="Times New Roman"/>
          <w:sz w:val="28"/>
          <w:szCs w:val="28"/>
          <w:lang w:val="ru-RU"/>
        </w:rPr>
        <w:t>Галсанов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Константин Юриевич</w:t>
      </w:r>
      <w:r>
        <w:rPr>
          <w:rFonts w:ascii="Times New Roman" w:hAnsi="Times New Roman"/>
          <w:sz w:val="28"/>
          <w:szCs w:val="28"/>
        </w:rPr>
        <w:t>;</w:t>
      </w:r>
    </w:p>
    <w:p>
      <w:pPr>
        <w:pStyle w:val="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день выборов дежурная автомашина Элэсун – Курумкан – Элэсун – автомашина </w:t>
      </w:r>
      <w:r>
        <w:rPr>
          <w:rFonts w:ascii="Times New Roman" w:hAnsi="Times New Roman"/>
          <w:sz w:val="28"/>
          <w:szCs w:val="28"/>
          <w:lang w:val="en-US"/>
        </w:rPr>
        <w:t>T</w:t>
      </w:r>
      <w:r>
        <w:rPr>
          <w:rFonts w:hint="default" w:ascii="Times New Roman" w:hAnsi="Times New Roman"/>
          <w:sz w:val="28"/>
          <w:szCs w:val="28"/>
          <w:lang w:val="en-US"/>
        </w:rPr>
        <w:t>oyota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hint="default" w:ascii="Times New Roman" w:hAnsi="Times New Roman"/>
          <w:sz w:val="28"/>
          <w:szCs w:val="28"/>
          <w:lang w:val="en-US"/>
        </w:rPr>
        <w:t>Kluger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546 ВВ</w:t>
      </w:r>
      <w:r>
        <w:rPr>
          <w:rFonts w:ascii="Times New Roman" w:hAnsi="Times New Roman"/>
          <w:sz w:val="28"/>
          <w:szCs w:val="28"/>
        </w:rPr>
        <w:t xml:space="preserve">, водитель </w:t>
      </w:r>
      <w:r>
        <w:rPr>
          <w:rFonts w:ascii="Times New Roman" w:hAnsi="Times New Roman"/>
          <w:sz w:val="28"/>
          <w:szCs w:val="28"/>
          <w:lang w:val="ru-RU"/>
        </w:rPr>
        <w:t>Галсанов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Борис </w:t>
      </w:r>
      <w:r>
        <w:rPr>
          <w:rFonts w:ascii="Times New Roman" w:hAnsi="Times New Roman"/>
          <w:sz w:val="28"/>
          <w:szCs w:val="28"/>
        </w:rPr>
        <w:t>Дугарович;</w:t>
      </w:r>
    </w:p>
    <w:p>
      <w:pPr>
        <w:pStyle w:val="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Владельцам автомашин пройти техосмотр в ГИБДД по Курумканскому району</w:t>
      </w:r>
    </w:p>
    <w:p>
      <w:pPr>
        <w:tabs>
          <w:tab w:val="left" w:pos="4305"/>
        </w:tabs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</w:t>
      </w:r>
      <w:r>
        <w:rPr>
          <w:sz w:val="28"/>
          <w:szCs w:val="28"/>
          <w:lang w:val="ru-RU"/>
        </w:rPr>
        <w:t>И</w:t>
      </w:r>
      <w:r>
        <w:rPr>
          <w:rFonts w:hint="default"/>
          <w:sz w:val="28"/>
          <w:szCs w:val="28"/>
          <w:lang w:val="ru-RU"/>
        </w:rPr>
        <w:t>.о. г</w:t>
      </w:r>
      <w:r>
        <w:rPr>
          <w:sz w:val="28"/>
          <w:szCs w:val="28"/>
        </w:rPr>
        <w:t>лав</w:t>
      </w:r>
      <w:r>
        <w:rPr>
          <w:sz w:val="28"/>
          <w:szCs w:val="28"/>
          <w:lang w:val="ru-RU"/>
        </w:rPr>
        <w:t>ы</w:t>
      </w:r>
      <w:r>
        <w:rPr>
          <w:sz w:val="28"/>
          <w:szCs w:val="28"/>
        </w:rPr>
        <w:t xml:space="preserve"> муниципального образования</w:t>
      </w:r>
    </w:p>
    <w:p>
      <w:pPr>
        <w:tabs>
          <w:tab w:val="left" w:pos="4305"/>
        </w:tabs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   сельское поселение «Элэсун»:                                                </w:t>
      </w:r>
      <w:r>
        <w:rPr>
          <w:sz w:val="28"/>
          <w:szCs w:val="28"/>
          <w:lang w:val="ru-RU"/>
        </w:rPr>
        <w:t>Е</w:t>
      </w:r>
      <w:r>
        <w:rPr>
          <w:rFonts w:hint="default"/>
          <w:sz w:val="28"/>
          <w:szCs w:val="28"/>
          <w:lang w:val="ru-RU"/>
        </w:rPr>
        <w:t>.Ж.Ламуева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0569D6"/>
    <w:multiLevelType w:val="multilevel"/>
    <w:tmpl w:val="340569D6"/>
    <w:lvl w:ilvl="0" w:tentative="0">
      <w:start w:val="1"/>
      <w:numFmt w:val="decimal"/>
      <w:lvlText w:val="%1."/>
      <w:lvlJc w:val="left"/>
      <w:pPr>
        <w:ind w:left="927" w:hanging="360"/>
      </w:pPr>
    </w:lvl>
    <w:lvl w:ilvl="1" w:tentative="0">
      <w:start w:val="1"/>
      <w:numFmt w:val="decimal"/>
      <w:isLgl/>
      <w:lvlText w:val="%1.%2."/>
      <w:lvlJc w:val="left"/>
      <w:pPr>
        <w:ind w:left="1647" w:hanging="720"/>
      </w:pPr>
    </w:lvl>
    <w:lvl w:ilvl="2" w:tentative="0">
      <w:start w:val="1"/>
      <w:numFmt w:val="decimal"/>
      <w:isLgl/>
      <w:lvlText w:val="%1.%2.%3."/>
      <w:lvlJc w:val="left"/>
      <w:pPr>
        <w:ind w:left="2007" w:hanging="720"/>
      </w:pPr>
    </w:lvl>
    <w:lvl w:ilvl="3" w:tentative="0">
      <w:start w:val="1"/>
      <w:numFmt w:val="decimal"/>
      <w:isLgl/>
      <w:lvlText w:val="%1.%2.%3.%4."/>
      <w:lvlJc w:val="left"/>
      <w:pPr>
        <w:ind w:left="2727" w:hanging="1080"/>
      </w:pPr>
    </w:lvl>
    <w:lvl w:ilvl="4" w:tentative="0">
      <w:start w:val="1"/>
      <w:numFmt w:val="decimal"/>
      <w:isLgl/>
      <w:lvlText w:val="%1.%2.%3.%4.%5."/>
      <w:lvlJc w:val="left"/>
      <w:pPr>
        <w:ind w:left="3087" w:hanging="1080"/>
      </w:pPr>
    </w:lvl>
    <w:lvl w:ilvl="5" w:tentative="0">
      <w:start w:val="1"/>
      <w:numFmt w:val="decimal"/>
      <w:isLgl/>
      <w:lvlText w:val="%1.%2.%3.%4.%5.%6."/>
      <w:lvlJc w:val="left"/>
      <w:pPr>
        <w:ind w:left="3807" w:hanging="1440"/>
      </w:pPr>
    </w:lvl>
    <w:lvl w:ilvl="6" w:tentative="0">
      <w:start w:val="1"/>
      <w:numFmt w:val="decimal"/>
      <w:isLgl/>
      <w:lvlText w:val="%1.%2.%3.%4.%5.%6.%7."/>
      <w:lvlJc w:val="left"/>
      <w:pPr>
        <w:ind w:left="4527" w:hanging="1800"/>
      </w:pPr>
    </w:lvl>
    <w:lvl w:ilvl="7" w:tentative="0">
      <w:start w:val="1"/>
      <w:numFmt w:val="decimal"/>
      <w:isLgl/>
      <w:lvlText w:val="%1.%2.%3.%4.%5.%6.%7.%8."/>
      <w:lvlJc w:val="left"/>
      <w:pPr>
        <w:ind w:left="4887" w:hanging="1800"/>
      </w:pPr>
    </w:lvl>
    <w:lvl w:ilvl="8" w:tentative="0">
      <w:start w:val="1"/>
      <w:numFmt w:val="decimal"/>
      <w:isLgl/>
      <w:lvlText w:val="%1.%2.%3.%4.%5.%6.%7.%8.%9."/>
      <w:lvlJc w:val="left"/>
      <w:pPr>
        <w:ind w:left="5607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A18"/>
    <w:rsid w:val="00902993"/>
    <w:rsid w:val="00B97A18"/>
    <w:rsid w:val="00F14D5D"/>
    <w:rsid w:val="4EDB6D24"/>
    <w:rsid w:val="4F545F95"/>
    <w:rsid w:val="5A0E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36"/>
      <w:szCs w:val="20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link w:val="5"/>
    <w:qFormat/>
    <w:uiPriority w:val="0"/>
    <w:pPr>
      <w:spacing w:line="360" w:lineRule="auto"/>
      <w:jc w:val="center"/>
    </w:pPr>
    <w:rPr>
      <w:b/>
      <w:bCs/>
      <w:sz w:val="24"/>
      <w:szCs w:val="24"/>
    </w:rPr>
  </w:style>
  <w:style w:type="character" w:customStyle="1" w:styleId="5">
    <w:name w:val="Название Знак"/>
    <w:basedOn w:val="2"/>
    <w:link w:val="4"/>
    <w:uiPriority w:val="0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6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253</Words>
  <Characters>1443</Characters>
  <Lines>12</Lines>
  <Paragraphs>3</Paragraphs>
  <TotalTime>1</TotalTime>
  <ScaleCrop>false</ScaleCrop>
  <LinksUpToDate>false</LinksUpToDate>
  <CharactersWithSpaces>1693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2021-08-02T09:11:00Z</dcterms:created>
  <dc:creator>Пользователь Windows</dc:creator>
  <cp:lastModifiedBy>Admin</cp:lastModifiedBy>
  <cp:lastPrinted>2023-08-09T01:07:25Z</cp:lastPrinted>
  <dcterms:modified xsi:type="dcterms:W3CDTF">2023-08-09T02:21:57Z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2155B6E47AB04EB8A01E08BC25E63E41</vt:lpwstr>
  </property>
</Properties>
</file>